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3C7" w:rsidRPr="00125485" w:rsidRDefault="003633C7" w:rsidP="003633C7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125485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125485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125485">
        <w:rPr>
          <w:rFonts w:asciiTheme="minorHAnsi" w:hAnsiTheme="minorHAnsi" w:cstheme="minorHAnsi"/>
          <w:b/>
          <w:sz w:val="22"/>
          <w:szCs w:val="22"/>
        </w:rPr>
        <w:tab/>
        <w:t xml:space="preserve">z 14. </w:t>
      </w:r>
      <w:proofErr w:type="gramStart"/>
      <w:r w:rsidRPr="00125485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125485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:rsidR="003633C7" w:rsidRPr="00125485" w:rsidRDefault="003633C7" w:rsidP="003633C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633C7" w:rsidRPr="00125485" w:rsidRDefault="003633C7" w:rsidP="003633C7">
      <w:pPr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125485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125485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125485">
        <w:rPr>
          <w:rFonts w:asciiTheme="minorHAnsi" w:hAnsiTheme="minorHAnsi" w:cstheme="minorHAnsi"/>
          <w:sz w:val="22"/>
          <w:szCs w:val="22"/>
        </w:rPr>
        <w:t xml:space="preserve">      </w:t>
      </w:r>
      <w:r w:rsidRPr="00125485">
        <w:rPr>
          <w:rFonts w:asciiTheme="minorHAnsi" w:hAnsiTheme="minorHAnsi" w:cstheme="minorHAnsi"/>
          <w:sz w:val="22"/>
          <w:szCs w:val="22"/>
        </w:rPr>
        <w:tab/>
        <w:t>Úřad městské části Štěrboholy, Ústřední 527/14,  Praha 10 – Štěrboholy</w:t>
      </w: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125485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125485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125485">
        <w:rPr>
          <w:rFonts w:asciiTheme="minorHAnsi" w:hAnsiTheme="minorHAnsi" w:cstheme="minorHAnsi"/>
          <w:sz w:val="22"/>
          <w:szCs w:val="22"/>
        </w:rPr>
        <w:t xml:space="preserve">    </w:t>
      </w:r>
      <w:r w:rsidRPr="00125485">
        <w:rPr>
          <w:rFonts w:asciiTheme="minorHAnsi" w:hAnsiTheme="minorHAnsi" w:cstheme="minorHAnsi"/>
          <w:sz w:val="22"/>
          <w:szCs w:val="22"/>
        </w:rPr>
        <w:tab/>
        <w:t>29.1.2020</w:t>
      </w:r>
    </w:p>
    <w:p w:rsidR="003633C7" w:rsidRPr="00125485" w:rsidRDefault="003633C7" w:rsidP="003633C7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b/>
          <w:bCs/>
          <w:sz w:val="22"/>
          <w:szCs w:val="22"/>
        </w:rPr>
        <w:t>Přítomni</w:t>
      </w:r>
      <w:r w:rsidRPr="00125485">
        <w:rPr>
          <w:rFonts w:asciiTheme="minorHAnsi" w:hAnsiTheme="minorHAnsi" w:cstheme="minorHAnsi"/>
          <w:sz w:val="22"/>
          <w:szCs w:val="22"/>
        </w:rPr>
        <w:tab/>
        <w:t xml:space="preserve">Lucie Borská, Jan </w:t>
      </w:r>
      <w:proofErr w:type="spellStart"/>
      <w:proofErr w:type="gramStart"/>
      <w:r w:rsidRPr="00125485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125485">
        <w:rPr>
          <w:rFonts w:asciiTheme="minorHAnsi" w:hAnsiTheme="minorHAnsi" w:cstheme="minorHAnsi"/>
          <w:sz w:val="22"/>
          <w:szCs w:val="22"/>
        </w:rPr>
        <w:t>,  Ing.</w:t>
      </w:r>
      <w:proofErr w:type="gramEnd"/>
      <w:r w:rsidRPr="00125485">
        <w:rPr>
          <w:rFonts w:asciiTheme="minorHAnsi" w:hAnsiTheme="minorHAnsi" w:cstheme="minorHAnsi"/>
          <w:sz w:val="22"/>
          <w:szCs w:val="22"/>
        </w:rPr>
        <w:t xml:space="preserve"> Jan Lapka, Bc. Aleš </w:t>
      </w:r>
      <w:proofErr w:type="spellStart"/>
      <w:r w:rsidRPr="00125485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125485">
        <w:rPr>
          <w:rFonts w:asciiTheme="minorHAnsi" w:hAnsiTheme="minorHAnsi" w:cstheme="minorHAnsi"/>
          <w:sz w:val="22"/>
          <w:szCs w:val="22"/>
        </w:rPr>
        <w:t xml:space="preserve">, František </w:t>
      </w:r>
      <w:proofErr w:type="spellStart"/>
      <w:r w:rsidRPr="0012548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125485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3633C7" w:rsidRPr="00125485" w:rsidRDefault="003633C7" w:rsidP="003633C7">
      <w:pPr>
        <w:ind w:left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5485">
        <w:rPr>
          <w:rFonts w:asciiTheme="minorHAnsi" w:hAnsiTheme="minorHAnsi" w:cstheme="minorHAnsi"/>
          <w:bCs/>
          <w:sz w:val="22"/>
          <w:szCs w:val="22"/>
        </w:rPr>
        <w:t>Lukáš Vytiska</w:t>
      </w:r>
    </w:p>
    <w:p w:rsidR="003633C7" w:rsidRPr="00125485" w:rsidRDefault="003633C7" w:rsidP="003633C7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b/>
          <w:bCs/>
          <w:sz w:val="22"/>
          <w:szCs w:val="22"/>
        </w:rPr>
        <w:t>Omluven:</w:t>
      </w:r>
      <w:r w:rsidRPr="0012548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 xml:space="preserve">Jindřich </w:t>
      </w:r>
      <w:proofErr w:type="spellStart"/>
      <w:r w:rsidRPr="00125485">
        <w:rPr>
          <w:rFonts w:asciiTheme="minorHAnsi" w:hAnsiTheme="minorHAnsi" w:cstheme="minorHAnsi"/>
          <w:sz w:val="22"/>
          <w:szCs w:val="22"/>
        </w:rPr>
        <w:t>Oplíštil</w:t>
      </w:r>
      <w:proofErr w:type="spellEnd"/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b/>
          <w:bCs/>
          <w:sz w:val="22"/>
          <w:szCs w:val="22"/>
        </w:rPr>
        <w:t>Přítomní občané:</w:t>
      </w:r>
      <w:r w:rsidRPr="00125485">
        <w:rPr>
          <w:rFonts w:asciiTheme="minorHAnsi" w:hAnsiTheme="minorHAnsi" w:cstheme="minorHAnsi"/>
          <w:sz w:val="22"/>
          <w:szCs w:val="22"/>
        </w:rPr>
        <w:tab/>
        <w:t>2 + 2 strážníci MP</w:t>
      </w: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:rsidR="003633C7" w:rsidRPr="00125485" w:rsidRDefault="003633C7" w:rsidP="003633C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3633C7" w:rsidRPr="00125485" w:rsidRDefault="003633C7" w:rsidP="003633C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 xml:space="preserve"> </w:t>
      </w:r>
      <w:r w:rsidRPr="00125485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pan František </w:t>
      </w:r>
      <w:proofErr w:type="spellStart"/>
      <w:r w:rsidRPr="0012548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12548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ab/>
        <w:t xml:space="preserve">Starosta zahájil 14. zasedání ZMČ a konstatoval, že z hlediska počtu přítomných členů zastupitelstva je zasedání zastupitelstva schopné se usnášet. Současně upozornil přítomné, že z jednání zastupitelstva je pořizován zvukový záznam. </w:t>
      </w:r>
    </w:p>
    <w:p w:rsidR="003633C7" w:rsidRPr="00125485" w:rsidRDefault="003633C7" w:rsidP="003633C7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ab/>
      </w:r>
    </w:p>
    <w:p w:rsidR="003633C7" w:rsidRPr="00125485" w:rsidRDefault="003633C7" w:rsidP="003633C7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125485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12548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125485">
        <w:rPr>
          <w:rFonts w:asciiTheme="minorHAnsi" w:hAnsiTheme="minorHAnsi" w:cstheme="minorHAnsi"/>
          <w:bCs w:val="0"/>
          <w:sz w:val="22"/>
          <w:szCs w:val="22"/>
        </w:rPr>
        <w:t xml:space="preserve"> z 14. zasedání byli na návrh p. </w:t>
      </w:r>
      <w:proofErr w:type="spellStart"/>
      <w:r w:rsidRPr="00125485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125485">
        <w:rPr>
          <w:rFonts w:asciiTheme="minorHAnsi" w:hAnsiTheme="minorHAnsi" w:cstheme="minorHAnsi"/>
          <w:bCs w:val="0"/>
          <w:sz w:val="22"/>
          <w:szCs w:val="22"/>
        </w:rPr>
        <w:t xml:space="preserve"> hlasováním (6,0,0 /pro, proti, zdržel se) schváleni Ing. Lapka</w:t>
      </w:r>
      <w:r w:rsidRPr="00125485">
        <w:rPr>
          <w:rFonts w:asciiTheme="minorHAnsi" w:hAnsiTheme="minorHAnsi" w:cstheme="minorHAnsi"/>
          <w:sz w:val="22"/>
          <w:szCs w:val="22"/>
        </w:rPr>
        <w:t xml:space="preserve"> a p. </w:t>
      </w:r>
      <w:proofErr w:type="spellStart"/>
      <w:r w:rsidRPr="00125485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12548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633C7" w:rsidRPr="00125485" w:rsidRDefault="003633C7" w:rsidP="003633C7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125485">
        <w:rPr>
          <w:rFonts w:asciiTheme="minorHAnsi" w:hAnsiTheme="minorHAnsi" w:cstheme="minorHAnsi"/>
          <w:bCs w:val="0"/>
          <w:sz w:val="22"/>
          <w:szCs w:val="22"/>
        </w:rPr>
        <w:tab/>
      </w:r>
    </w:p>
    <w:p w:rsidR="003633C7" w:rsidRPr="00125485" w:rsidRDefault="003633C7" w:rsidP="003633C7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125485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12548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125485">
        <w:rPr>
          <w:rFonts w:asciiTheme="minorHAnsi" w:hAnsiTheme="minorHAnsi" w:cstheme="minorHAnsi"/>
          <w:bCs w:val="0"/>
          <w:sz w:val="22"/>
          <w:szCs w:val="22"/>
        </w:rPr>
        <w:t xml:space="preserve"> pro tvorbu usnesení z 1</w:t>
      </w:r>
      <w:r w:rsidR="00125485">
        <w:rPr>
          <w:rFonts w:asciiTheme="minorHAnsi" w:hAnsiTheme="minorHAnsi" w:cstheme="minorHAnsi"/>
          <w:bCs w:val="0"/>
          <w:sz w:val="22"/>
          <w:szCs w:val="22"/>
        </w:rPr>
        <w:t>4</w:t>
      </w:r>
      <w:r w:rsidRPr="00125485">
        <w:rPr>
          <w:rFonts w:asciiTheme="minorHAnsi" w:hAnsiTheme="minorHAnsi" w:cstheme="minorHAnsi"/>
          <w:bCs w:val="0"/>
          <w:sz w:val="22"/>
          <w:szCs w:val="22"/>
        </w:rPr>
        <w:t xml:space="preserve">. zasedání byli hlasováním (6,0,0) schváleni pí Borská, Ing. Lapka, p. </w:t>
      </w:r>
      <w:proofErr w:type="spellStart"/>
      <w:r w:rsidRPr="00125485">
        <w:rPr>
          <w:rFonts w:asciiTheme="minorHAnsi" w:hAnsiTheme="minorHAnsi" w:cstheme="minorHAnsi"/>
          <w:bCs w:val="0"/>
          <w:sz w:val="22"/>
          <w:szCs w:val="22"/>
        </w:rPr>
        <w:t>Povr</w:t>
      </w:r>
      <w:proofErr w:type="spellEnd"/>
      <w:r w:rsidRPr="00125485">
        <w:rPr>
          <w:rFonts w:asciiTheme="minorHAnsi" w:hAnsiTheme="minorHAnsi" w:cstheme="minorHAnsi"/>
          <w:bCs w:val="0"/>
          <w:sz w:val="22"/>
          <w:szCs w:val="22"/>
        </w:rPr>
        <w:t xml:space="preserve">. </w:t>
      </w:r>
    </w:p>
    <w:p w:rsidR="003633C7" w:rsidRPr="00125485" w:rsidRDefault="003633C7" w:rsidP="003633C7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ab/>
      </w:r>
    </w:p>
    <w:p w:rsidR="003633C7" w:rsidRPr="00125485" w:rsidRDefault="003633C7" w:rsidP="003633C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bCs/>
          <w:sz w:val="22"/>
          <w:szCs w:val="22"/>
        </w:rPr>
        <w:t>Starosta</w:t>
      </w:r>
      <w:r w:rsidRPr="00125485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Ing. Lapkou a p. </w:t>
      </w:r>
      <w:proofErr w:type="spellStart"/>
      <w:r w:rsidRPr="00125485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125485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</w:t>
      </w:r>
      <w:proofErr w:type="gramStart"/>
      <w:r w:rsidRPr="00125485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125485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:rsidR="003633C7" w:rsidRPr="00125485" w:rsidRDefault="003633C7" w:rsidP="003633C7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125485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:rsidR="003633C7" w:rsidRPr="00125485" w:rsidRDefault="003633C7" w:rsidP="003633C7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125485">
        <w:rPr>
          <w:rFonts w:asciiTheme="minorHAnsi" w:hAnsiTheme="minorHAnsi" w:cstheme="minorHAnsi"/>
          <w:bCs w:val="0"/>
          <w:sz w:val="22"/>
          <w:szCs w:val="22"/>
        </w:rPr>
        <w:t>Starosta navrhl následující program 1</w:t>
      </w:r>
      <w:r w:rsidR="00125485" w:rsidRPr="00125485">
        <w:rPr>
          <w:rFonts w:asciiTheme="minorHAnsi" w:hAnsiTheme="minorHAnsi" w:cstheme="minorHAnsi"/>
          <w:bCs w:val="0"/>
          <w:sz w:val="22"/>
          <w:szCs w:val="22"/>
        </w:rPr>
        <w:t>4</w:t>
      </w:r>
      <w:r w:rsidRPr="00125485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:rsidR="00125485" w:rsidRPr="00125485" w:rsidRDefault="00125485" w:rsidP="0012548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3648540"/>
    </w:p>
    <w:p w:rsidR="00125485" w:rsidRPr="00125485" w:rsidRDefault="00125485" w:rsidP="00125485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5485">
        <w:rPr>
          <w:rFonts w:asciiTheme="minorHAnsi" w:hAnsiTheme="minorHAnsi" w:cstheme="minorHAnsi"/>
          <w:b/>
          <w:bCs/>
          <w:sz w:val="22"/>
          <w:szCs w:val="22"/>
        </w:rPr>
        <w:t xml:space="preserve">Hospodaření městské části Praha – Štěrboholy </w:t>
      </w:r>
    </w:p>
    <w:p w:rsidR="00125485" w:rsidRPr="00125485" w:rsidRDefault="00125485" w:rsidP="00125485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25485">
        <w:rPr>
          <w:rFonts w:asciiTheme="minorHAnsi" w:hAnsiTheme="minorHAnsi" w:cstheme="minorHAnsi"/>
          <w:b/>
          <w:sz w:val="22"/>
          <w:szCs w:val="22"/>
        </w:rPr>
        <w:t>Návrh plánu finančních kontrol na rok 2020</w:t>
      </w:r>
    </w:p>
    <w:p w:rsidR="00125485" w:rsidRPr="00125485" w:rsidRDefault="00125485" w:rsidP="00125485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25485">
        <w:rPr>
          <w:rFonts w:asciiTheme="minorHAnsi" w:hAnsiTheme="minorHAnsi" w:cstheme="minorHAnsi"/>
          <w:b/>
          <w:sz w:val="22"/>
          <w:szCs w:val="22"/>
        </w:rPr>
        <w:t>Žádost ZŠ a MŠ Praha 10 – Štěrboholy o poskytnutí zálohy na provozní dotaci na rok 2020</w:t>
      </w:r>
    </w:p>
    <w:p w:rsidR="00125485" w:rsidRPr="00125485" w:rsidRDefault="00125485" w:rsidP="00125485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25485">
        <w:rPr>
          <w:rFonts w:asciiTheme="minorHAnsi" w:hAnsiTheme="minorHAnsi" w:cstheme="minorHAnsi"/>
          <w:b/>
          <w:sz w:val="22"/>
          <w:szCs w:val="22"/>
        </w:rPr>
        <w:t>Aktualizace přílohy č. 1 ke Zřizovací list</w:t>
      </w:r>
      <w:r>
        <w:rPr>
          <w:rFonts w:asciiTheme="minorHAnsi" w:hAnsiTheme="minorHAnsi" w:cstheme="minorHAnsi"/>
          <w:b/>
          <w:sz w:val="22"/>
          <w:szCs w:val="22"/>
        </w:rPr>
        <w:t>in</w:t>
      </w:r>
      <w:r w:rsidRPr="00125485">
        <w:rPr>
          <w:rFonts w:asciiTheme="minorHAnsi" w:hAnsiTheme="minorHAnsi" w:cstheme="minorHAnsi"/>
          <w:b/>
          <w:sz w:val="22"/>
          <w:szCs w:val="22"/>
        </w:rPr>
        <w:t xml:space="preserve">ě ZŠ a MŠ Praha 10 – Štěrboholy </w:t>
      </w:r>
    </w:p>
    <w:p w:rsidR="00125485" w:rsidRPr="00125485" w:rsidRDefault="00125485" w:rsidP="00125485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25485">
        <w:rPr>
          <w:rFonts w:asciiTheme="minorHAnsi" w:hAnsiTheme="minorHAnsi" w:cstheme="minorHAnsi"/>
          <w:b/>
          <w:sz w:val="22"/>
          <w:szCs w:val="22"/>
        </w:rPr>
        <w:t>Žádost ZŠ a MŠ Praha 10 – Štěrboholy o schválení odpisového plánu na rok 2020</w:t>
      </w:r>
    </w:p>
    <w:p w:rsidR="00125485" w:rsidRPr="00125485" w:rsidRDefault="00125485" w:rsidP="00125485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25485">
        <w:rPr>
          <w:rFonts w:asciiTheme="minorHAnsi" w:hAnsiTheme="minorHAnsi" w:cstheme="minorHAnsi"/>
          <w:b/>
          <w:sz w:val="22"/>
          <w:szCs w:val="22"/>
        </w:rPr>
        <w:t>Stanovení výše odměn neuvolněným členům zastupitelstva městské části</w:t>
      </w:r>
    </w:p>
    <w:p w:rsidR="00125485" w:rsidRPr="00125485" w:rsidRDefault="00125485" w:rsidP="00125485">
      <w:pPr>
        <w:numPr>
          <w:ilvl w:val="1"/>
          <w:numId w:val="1"/>
        </w:numPr>
        <w:ind w:left="170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25485">
        <w:rPr>
          <w:rFonts w:asciiTheme="minorHAnsi" w:hAnsiTheme="minorHAnsi" w:cstheme="minorHAnsi"/>
          <w:b/>
          <w:sz w:val="22"/>
          <w:szCs w:val="22"/>
        </w:rPr>
        <w:t>Žádosti o poskytnutí dotací na investiční akce z rezervy hlavního města Prahy pro MČ na rok 2020</w:t>
      </w:r>
    </w:p>
    <w:p w:rsidR="00125485" w:rsidRPr="00125485" w:rsidRDefault="00125485" w:rsidP="00125485">
      <w:pPr>
        <w:ind w:left="127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25485" w:rsidRPr="00125485" w:rsidRDefault="00125485" w:rsidP="00125485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25485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:rsidR="00125485" w:rsidRPr="00125485" w:rsidRDefault="00125485" w:rsidP="00125485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25485">
        <w:rPr>
          <w:rFonts w:asciiTheme="minorHAnsi" w:hAnsiTheme="minorHAnsi" w:cstheme="minorHAnsi"/>
          <w:b/>
          <w:sz w:val="22"/>
          <w:szCs w:val="22"/>
        </w:rPr>
        <w:t>Návrh smlouvy o správě nemovitosti a smlouvy o pronájmu nebytových prostor v 1. patře objektu čp. 497/1 v ul. Granátnická</w:t>
      </w:r>
    </w:p>
    <w:p w:rsidR="00125485" w:rsidRPr="00125485" w:rsidRDefault="00125485" w:rsidP="00125485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25485" w:rsidRPr="00125485" w:rsidRDefault="00125485" w:rsidP="00125485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25485">
        <w:rPr>
          <w:rFonts w:asciiTheme="minorHAnsi" w:hAnsiTheme="minorHAnsi" w:cstheme="minorHAnsi"/>
          <w:b/>
          <w:sz w:val="22"/>
          <w:szCs w:val="22"/>
        </w:rPr>
        <w:t>Různé</w:t>
      </w:r>
    </w:p>
    <w:p w:rsidR="00125485" w:rsidRPr="00125485" w:rsidRDefault="00125485" w:rsidP="00125485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25485">
        <w:rPr>
          <w:rFonts w:asciiTheme="minorHAnsi" w:hAnsiTheme="minorHAnsi" w:cstheme="minorHAnsi"/>
          <w:b/>
          <w:sz w:val="22"/>
          <w:szCs w:val="22"/>
        </w:rPr>
        <w:t>Diskuse</w:t>
      </w:r>
    </w:p>
    <w:p w:rsidR="00125485" w:rsidRPr="00125485" w:rsidRDefault="00125485" w:rsidP="00125485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25485">
        <w:rPr>
          <w:rFonts w:asciiTheme="minorHAnsi" w:hAnsiTheme="minorHAnsi" w:cstheme="minorHAnsi"/>
          <w:b/>
          <w:sz w:val="22"/>
          <w:szCs w:val="22"/>
        </w:rPr>
        <w:t xml:space="preserve">Usnesení </w:t>
      </w:r>
    </w:p>
    <w:p w:rsidR="00125485" w:rsidRPr="00125485" w:rsidRDefault="00125485" w:rsidP="00125485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25485">
        <w:rPr>
          <w:rFonts w:asciiTheme="minorHAnsi" w:hAnsiTheme="minorHAnsi" w:cstheme="minorHAnsi"/>
          <w:b/>
          <w:sz w:val="22"/>
          <w:szCs w:val="22"/>
        </w:rPr>
        <w:t>Závěr</w:t>
      </w:r>
    </w:p>
    <w:p w:rsidR="00125485" w:rsidRPr="00125485" w:rsidRDefault="00125485" w:rsidP="0012548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>Hlasováním (</w:t>
      </w:r>
      <w:r w:rsidR="00125485" w:rsidRPr="00125485">
        <w:rPr>
          <w:rFonts w:asciiTheme="minorHAnsi" w:hAnsiTheme="minorHAnsi" w:cstheme="minorHAnsi"/>
          <w:sz w:val="22"/>
          <w:szCs w:val="22"/>
        </w:rPr>
        <w:t>6</w:t>
      </w:r>
      <w:r w:rsidRPr="00125485">
        <w:rPr>
          <w:rFonts w:asciiTheme="minorHAnsi" w:hAnsiTheme="minorHAnsi" w:cstheme="minorHAnsi"/>
          <w:sz w:val="22"/>
          <w:szCs w:val="22"/>
        </w:rPr>
        <w:t>,0,0) ZMČ schválilo program 1</w:t>
      </w:r>
      <w:r w:rsidR="00125485" w:rsidRPr="00125485">
        <w:rPr>
          <w:rFonts w:asciiTheme="minorHAnsi" w:hAnsiTheme="minorHAnsi" w:cstheme="minorHAnsi"/>
          <w:sz w:val="22"/>
          <w:szCs w:val="22"/>
        </w:rPr>
        <w:t>4</w:t>
      </w:r>
      <w:r w:rsidRPr="00125485">
        <w:rPr>
          <w:rFonts w:asciiTheme="minorHAnsi" w:hAnsiTheme="minorHAnsi" w:cstheme="minorHAnsi"/>
          <w:sz w:val="22"/>
          <w:szCs w:val="22"/>
        </w:rPr>
        <w:t xml:space="preserve">. zasedání v předloženém znění. </w:t>
      </w: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>Hlasováním (</w:t>
      </w:r>
      <w:r w:rsidR="00125485" w:rsidRPr="00125485">
        <w:rPr>
          <w:rFonts w:asciiTheme="minorHAnsi" w:hAnsiTheme="minorHAnsi" w:cstheme="minorHAnsi"/>
          <w:sz w:val="22"/>
          <w:szCs w:val="22"/>
        </w:rPr>
        <w:t>6</w:t>
      </w:r>
      <w:r w:rsidRPr="00125485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5485" w:rsidRPr="00883AC6" w:rsidRDefault="00125485" w:rsidP="0012548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1.1/</w:t>
      </w:r>
      <w:r w:rsidRPr="00883AC6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proofErr w:type="gramStart"/>
      <w:r w:rsidRPr="00883AC6">
        <w:rPr>
          <w:rFonts w:asciiTheme="minorHAnsi" w:hAnsiTheme="minorHAnsi" w:cstheme="minorHAnsi"/>
          <w:b/>
          <w:sz w:val="22"/>
          <w:szCs w:val="22"/>
          <w:u w:val="single"/>
        </w:rPr>
        <w:t xml:space="preserve">Návrh 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plánu</w:t>
      </w:r>
      <w:proofErr w:type="gram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finančních kontrol</w:t>
      </w:r>
    </w:p>
    <w:p w:rsidR="00125485" w:rsidRPr="002A071E" w:rsidRDefault="00125485" w:rsidP="0012548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</w:t>
      </w:r>
      <w:r w:rsidR="00C578BF">
        <w:rPr>
          <w:rFonts w:asciiTheme="minorHAnsi" w:hAnsiTheme="minorHAnsi" w:cstheme="minorHAnsi"/>
          <w:sz w:val="22"/>
          <w:szCs w:val="22"/>
        </w:rPr>
        <w:t>(6,0,0) ZMČ schválilo</w:t>
      </w:r>
      <w:r w:rsidRPr="002A071E">
        <w:rPr>
          <w:rFonts w:asciiTheme="minorHAnsi" w:hAnsiTheme="minorHAnsi" w:cstheme="minorHAnsi"/>
          <w:sz w:val="22"/>
          <w:szCs w:val="22"/>
        </w:rPr>
        <w:t xml:space="preserve"> </w:t>
      </w:r>
      <w:r w:rsidR="00392CCF">
        <w:rPr>
          <w:rFonts w:asciiTheme="minorHAnsi" w:hAnsiTheme="minorHAnsi" w:cstheme="minorHAnsi"/>
          <w:sz w:val="22"/>
          <w:szCs w:val="22"/>
        </w:rPr>
        <w:t xml:space="preserve">roční </w:t>
      </w:r>
      <w:r w:rsidRPr="002A071E">
        <w:rPr>
          <w:rFonts w:asciiTheme="minorHAnsi" w:hAnsiTheme="minorHAnsi" w:cstheme="minorHAnsi"/>
          <w:sz w:val="22"/>
          <w:szCs w:val="22"/>
        </w:rPr>
        <w:t>plán</w:t>
      </w:r>
      <w:r w:rsidR="00392CCF">
        <w:rPr>
          <w:rFonts w:asciiTheme="minorHAnsi" w:hAnsiTheme="minorHAnsi" w:cstheme="minorHAnsi"/>
          <w:sz w:val="22"/>
          <w:szCs w:val="22"/>
        </w:rPr>
        <w:t xml:space="preserve"> finančních kontrol podle zákona č. 320/2001 Sb., o finanční kontrole ve veřejné správě ve znění pozdějších předpisů. Hlasováním (6,0,0) ZMČ schválilo </w:t>
      </w:r>
      <w:proofErr w:type="gramStart"/>
      <w:r w:rsidR="00392CCF">
        <w:rPr>
          <w:rFonts w:asciiTheme="minorHAnsi" w:hAnsiTheme="minorHAnsi" w:cstheme="minorHAnsi"/>
          <w:sz w:val="22"/>
          <w:szCs w:val="22"/>
        </w:rPr>
        <w:t xml:space="preserve">uzavření </w:t>
      </w:r>
      <w:r>
        <w:rPr>
          <w:rFonts w:asciiTheme="minorHAnsi" w:hAnsiTheme="minorHAnsi" w:cstheme="minorHAnsi"/>
          <w:sz w:val="22"/>
          <w:szCs w:val="22"/>
        </w:rPr>
        <w:t xml:space="preserve"> smlouvy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o spolupráci při provedení </w:t>
      </w:r>
      <w:r w:rsidR="00392CCF">
        <w:rPr>
          <w:rFonts w:asciiTheme="minorHAnsi" w:hAnsiTheme="minorHAnsi" w:cstheme="minorHAnsi"/>
          <w:sz w:val="22"/>
          <w:szCs w:val="22"/>
        </w:rPr>
        <w:t xml:space="preserve">veřejnosprávní </w:t>
      </w:r>
      <w:r>
        <w:rPr>
          <w:rFonts w:asciiTheme="minorHAnsi" w:hAnsiTheme="minorHAnsi" w:cstheme="minorHAnsi"/>
          <w:sz w:val="22"/>
          <w:szCs w:val="22"/>
        </w:rPr>
        <w:t xml:space="preserve">kontroly </w:t>
      </w:r>
      <w:r w:rsidR="00392CCF">
        <w:rPr>
          <w:rFonts w:asciiTheme="minorHAnsi" w:hAnsiTheme="minorHAnsi" w:cstheme="minorHAnsi"/>
          <w:sz w:val="22"/>
          <w:szCs w:val="22"/>
        </w:rPr>
        <w:t xml:space="preserve">zřízené příspěvkové organizace </w:t>
      </w:r>
      <w:r>
        <w:rPr>
          <w:rFonts w:asciiTheme="minorHAnsi" w:hAnsiTheme="minorHAnsi" w:cstheme="minorHAnsi"/>
          <w:sz w:val="22"/>
          <w:szCs w:val="22"/>
        </w:rPr>
        <w:t xml:space="preserve">se společností AUDIT-DANĚ s.r.o. na období od 1.1.2020 do 30.9.2021. </w:t>
      </w:r>
    </w:p>
    <w:p w:rsidR="00125485" w:rsidRPr="002A071E" w:rsidRDefault="00125485" w:rsidP="0012548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5485" w:rsidRDefault="008B0B3A" w:rsidP="0012548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125485">
        <w:rPr>
          <w:rFonts w:asciiTheme="minorHAnsi" w:hAnsiTheme="minorHAnsi" w:cstheme="minorHAnsi"/>
          <w:b/>
          <w:sz w:val="22"/>
          <w:szCs w:val="22"/>
          <w:u w:val="single"/>
        </w:rPr>
        <w:t>1.2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125485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ZŠ a MŠ Štěrboholy o poskytnutí zálohy na provozní dotaci na rok 2020</w:t>
      </w:r>
    </w:p>
    <w:p w:rsidR="00125485" w:rsidRDefault="008B0B3A" w:rsidP="0012548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Hlasováním (6,0,0) ZMČ schválilo </w:t>
      </w:r>
      <w:r w:rsidR="00125485">
        <w:rPr>
          <w:rFonts w:asciiTheme="minorHAnsi" w:hAnsiTheme="minorHAnsi" w:cstheme="minorHAnsi"/>
          <w:bCs/>
          <w:sz w:val="22"/>
          <w:szCs w:val="22"/>
        </w:rPr>
        <w:t>poskytnutí zálohy</w:t>
      </w:r>
      <w:r>
        <w:rPr>
          <w:rFonts w:asciiTheme="minorHAnsi" w:hAnsiTheme="minorHAnsi" w:cstheme="minorHAnsi"/>
          <w:bCs/>
          <w:sz w:val="22"/>
          <w:szCs w:val="22"/>
        </w:rPr>
        <w:t xml:space="preserve"> ZŠ a MŠ Štěrboholy</w:t>
      </w:r>
      <w:r w:rsidR="00125485">
        <w:rPr>
          <w:rFonts w:asciiTheme="minorHAnsi" w:hAnsiTheme="minorHAnsi" w:cstheme="minorHAnsi"/>
          <w:bCs/>
          <w:sz w:val="22"/>
          <w:szCs w:val="22"/>
        </w:rPr>
        <w:t xml:space="preserve"> na provozní dotaci na rok 2020 ve výši 170 000 Kč se splatností do 31.1.2020.</w:t>
      </w:r>
    </w:p>
    <w:p w:rsidR="00125485" w:rsidRDefault="00125485" w:rsidP="0012548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25485" w:rsidRPr="00CE30B7" w:rsidRDefault="00CF073A" w:rsidP="0012548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125485">
        <w:rPr>
          <w:rFonts w:asciiTheme="minorHAnsi" w:hAnsiTheme="minorHAnsi" w:cstheme="minorHAnsi"/>
          <w:b/>
          <w:sz w:val="22"/>
          <w:szCs w:val="22"/>
          <w:u w:val="single"/>
        </w:rPr>
        <w:t>1.3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12548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25485">
        <w:rPr>
          <w:rFonts w:asciiTheme="minorHAnsi" w:hAnsiTheme="minorHAnsi" w:cstheme="minorHAnsi"/>
          <w:b/>
          <w:sz w:val="22"/>
          <w:szCs w:val="22"/>
          <w:u w:val="single"/>
        </w:rPr>
        <w:tab/>
        <w:t>Aktualizace přílohy č. 1 ke Zřizovací listině ZŠ a MŠ Praha 10 - Štěrboholy</w:t>
      </w:r>
    </w:p>
    <w:p w:rsidR="00125485" w:rsidRPr="002A071E" w:rsidRDefault="00CF073A" w:rsidP="0012548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(6,0,0) ZMČ schválilo aktualizac</w:t>
      </w:r>
      <w:r w:rsidR="001829B7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přílohy</w:t>
      </w:r>
      <w:r w:rsidR="00125485" w:rsidRPr="002A071E">
        <w:rPr>
          <w:rFonts w:asciiTheme="minorHAnsi" w:hAnsiTheme="minorHAnsi" w:cstheme="minorHAnsi"/>
          <w:sz w:val="22"/>
          <w:szCs w:val="22"/>
        </w:rPr>
        <w:t xml:space="preserve"> č. 1 ke </w:t>
      </w:r>
      <w:r w:rsidR="001829B7">
        <w:rPr>
          <w:rFonts w:asciiTheme="minorHAnsi" w:hAnsiTheme="minorHAnsi" w:cstheme="minorHAnsi"/>
          <w:sz w:val="22"/>
          <w:szCs w:val="22"/>
        </w:rPr>
        <w:t>Z</w:t>
      </w:r>
      <w:bookmarkStart w:id="1" w:name="_GoBack"/>
      <w:bookmarkEnd w:id="1"/>
      <w:r w:rsidR="00125485" w:rsidRPr="002A071E">
        <w:rPr>
          <w:rFonts w:asciiTheme="minorHAnsi" w:hAnsiTheme="minorHAnsi" w:cstheme="minorHAnsi"/>
          <w:sz w:val="22"/>
          <w:szCs w:val="22"/>
        </w:rPr>
        <w:t>řizovací listině</w:t>
      </w:r>
      <w:r>
        <w:rPr>
          <w:rFonts w:asciiTheme="minorHAnsi" w:hAnsiTheme="minorHAnsi" w:cstheme="minorHAnsi"/>
          <w:sz w:val="22"/>
          <w:szCs w:val="22"/>
        </w:rPr>
        <w:t xml:space="preserve"> ZŠ a MŠ Štěrboholy dle aktuálního soupisu svěřeného majetku </w:t>
      </w:r>
      <w:r w:rsidR="00125485" w:rsidRPr="002A071E">
        <w:rPr>
          <w:rFonts w:asciiTheme="minorHAnsi" w:hAnsiTheme="minorHAnsi" w:cstheme="minorHAnsi"/>
          <w:sz w:val="22"/>
          <w:szCs w:val="22"/>
        </w:rPr>
        <w:t>k 31.12.201</w:t>
      </w:r>
      <w:r w:rsidR="00125485">
        <w:rPr>
          <w:rFonts w:asciiTheme="minorHAnsi" w:hAnsiTheme="minorHAnsi" w:cstheme="minorHAnsi"/>
          <w:sz w:val="22"/>
          <w:szCs w:val="22"/>
        </w:rPr>
        <w:t>9</w:t>
      </w:r>
      <w:r w:rsidR="00125485" w:rsidRPr="002A071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25485" w:rsidRPr="002A071E" w:rsidRDefault="00125485" w:rsidP="0012548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295252" w:rsidRPr="002A071E" w:rsidRDefault="00295252" w:rsidP="002952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4/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Žádost ZŠ a MŠ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Praha 10 - 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>Štěrboholy o schválení odpisového plánu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na rok 2020</w:t>
      </w:r>
    </w:p>
    <w:p w:rsidR="00295252" w:rsidRPr="003A2B93" w:rsidRDefault="00295252" w:rsidP="0029525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schválilo odpisový plán ZŠ a MŠ Štěrboholy na rok 2020 v předloženém znění. </w:t>
      </w:r>
    </w:p>
    <w:p w:rsidR="00295252" w:rsidRPr="00CE30B7" w:rsidRDefault="00295252" w:rsidP="0029525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95252" w:rsidRDefault="00760CA5" w:rsidP="0029525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295252">
        <w:rPr>
          <w:rFonts w:asciiTheme="minorHAnsi" w:hAnsiTheme="minorHAnsi" w:cstheme="minorHAnsi"/>
          <w:b/>
          <w:sz w:val="22"/>
          <w:szCs w:val="22"/>
          <w:u w:val="single"/>
        </w:rPr>
        <w:t>1.5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29525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95252">
        <w:rPr>
          <w:rFonts w:asciiTheme="minorHAnsi" w:hAnsiTheme="minorHAnsi" w:cstheme="minorHAnsi"/>
          <w:b/>
          <w:sz w:val="22"/>
          <w:szCs w:val="22"/>
          <w:u w:val="single"/>
        </w:rPr>
        <w:tab/>
        <w:t>Stanovení výše odměn neuvolněným členům zastupitelstva městské části</w:t>
      </w:r>
    </w:p>
    <w:p w:rsidR="00295252" w:rsidRPr="000B3B94" w:rsidRDefault="00760CA5" w:rsidP="002952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(6,0,0) ZMČ stanovilo s účinností od 1.2.2020 výši odměn z</w:t>
      </w:r>
      <w:r w:rsidR="00295252" w:rsidRPr="000B3B94">
        <w:rPr>
          <w:rFonts w:asciiTheme="minorHAnsi" w:hAnsiTheme="minorHAnsi" w:cstheme="minorHAnsi"/>
          <w:sz w:val="22"/>
          <w:szCs w:val="22"/>
        </w:rPr>
        <w:t>a výkon funkce neuvolněným členům zastupitelstva</w:t>
      </w:r>
      <w:r>
        <w:rPr>
          <w:rFonts w:asciiTheme="minorHAnsi" w:hAnsiTheme="minorHAnsi" w:cstheme="minorHAnsi"/>
          <w:sz w:val="22"/>
          <w:szCs w:val="22"/>
        </w:rPr>
        <w:t xml:space="preserve"> takto</w:t>
      </w:r>
      <w:r w:rsidR="00295252" w:rsidRPr="000B3B94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95252" w:rsidRPr="000B3B94">
        <w:rPr>
          <w:rFonts w:asciiTheme="minorHAnsi" w:hAnsiTheme="minorHAnsi" w:cstheme="minorHAnsi"/>
          <w:sz w:val="22"/>
          <w:szCs w:val="22"/>
        </w:rPr>
        <w:t xml:space="preserve">místostarosta: měsíční odměna ve výši </w:t>
      </w:r>
      <w:r w:rsidR="00295252">
        <w:rPr>
          <w:rFonts w:asciiTheme="minorHAnsi" w:hAnsiTheme="minorHAnsi" w:cstheme="minorHAnsi"/>
          <w:sz w:val="22"/>
          <w:szCs w:val="22"/>
        </w:rPr>
        <w:t>32 501</w:t>
      </w:r>
      <w:r w:rsidR="00295252" w:rsidRPr="000B3B94">
        <w:rPr>
          <w:rFonts w:asciiTheme="minorHAnsi" w:hAnsiTheme="minorHAnsi" w:cstheme="minorHAnsi"/>
          <w:sz w:val="22"/>
          <w:szCs w:val="22"/>
        </w:rPr>
        <w:t xml:space="preserve"> Kč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295252" w:rsidRPr="000B3B94">
        <w:rPr>
          <w:rFonts w:asciiTheme="minorHAnsi" w:hAnsiTheme="minorHAnsi" w:cstheme="minorHAnsi"/>
          <w:sz w:val="22"/>
          <w:szCs w:val="22"/>
        </w:rPr>
        <w:t>ostatní členové zastupitelstva, kteří vykonávají současně funkce předsedy výboru nebo komise a člena jiného výboru nebo komise 6</w:t>
      </w:r>
      <w:r w:rsidR="00295252">
        <w:rPr>
          <w:rFonts w:asciiTheme="minorHAnsi" w:hAnsiTheme="minorHAnsi" w:cstheme="minorHAnsi"/>
          <w:sz w:val="22"/>
          <w:szCs w:val="22"/>
        </w:rPr>
        <w:t xml:space="preserve"> 621 </w:t>
      </w:r>
      <w:r w:rsidR="00295252" w:rsidRPr="000B3B94">
        <w:rPr>
          <w:rFonts w:asciiTheme="minorHAnsi" w:hAnsiTheme="minorHAnsi" w:cstheme="minorHAnsi"/>
          <w:sz w:val="22"/>
          <w:szCs w:val="22"/>
        </w:rPr>
        <w:t>Kč</w:t>
      </w:r>
      <w:r w:rsidR="00295252">
        <w:rPr>
          <w:rFonts w:asciiTheme="minorHAnsi" w:hAnsiTheme="minorHAnsi" w:cstheme="minorHAnsi"/>
          <w:sz w:val="22"/>
          <w:szCs w:val="22"/>
        </w:rPr>
        <w:t>.</w:t>
      </w:r>
    </w:p>
    <w:p w:rsidR="00295252" w:rsidRDefault="00295252" w:rsidP="002952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845EC" w:rsidRPr="003A2B93" w:rsidRDefault="00E845EC" w:rsidP="00E845EC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6/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Žádosti o poskytnutí dotace na investiční akce z rezervy hlavního města Prahy pro MČ na rok 20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20</w:t>
      </w:r>
    </w:p>
    <w:p w:rsidR="00E845EC" w:rsidRPr="003A2B93" w:rsidRDefault="00E845EC" w:rsidP="00E845E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schválilo podání žádostí o poskytnutí dotací z investiční rezervy pro MČ </w:t>
      </w:r>
      <w:r w:rsidR="006460A6">
        <w:rPr>
          <w:rFonts w:asciiTheme="minorHAnsi" w:hAnsiTheme="minorHAnsi" w:cstheme="minorHAnsi"/>
          <w:sz w:val="22"/>
          <w:szCs w:val="22"/>
        </w:rPr>
        <w:t xml:space="preserve">a stanovilo </w:t>
      </w:r>
      <w:r>
        <w:rPr>
          <w:rFonts w:asciiTheme="minorHAnsi" w:hAnsiTheme="minorHAnsi" w:cstheme="minorHAnsi"/>
          <w:sz w:val="22"/>
          <w:szCs w:val="22"/>
        </w:rPr>
        <w:t>priorit</w:t>
      </w:r>
      <w:r w:rsidR="006460A6">
        <w:rPr>
          <w:rFonts w:asciiTheme="minorHAnsi" w:hAnsiTheme="minorHAnsi" w:cstheme="minorHAnsi"/>
          <w:sz w:val="22"/>
          <w:szCs w:val="22"/>
        </w:rPr>
        <w:t>y jednotlivých požadavků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E845EC" w:rsidRDefault="006460A6" w:rsidP="006460A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Žádost o prominutí zbývajících splátek hl. m. Praze ve výši 14 mil. Kč dle uzavřené v</w:t>
      </w:r>
      <w:r w:rsidR="005931A6" w:rsidRPr="006460A6">
        <w:rPr>
          <w:rFonts w:asciiTheme="minorHAnsi" w:hAnsiTheme="minorHAnsi" w:cstheme="minorHAnsi"/>
          <w:sz w:val="22"/>
          <w:szCs w:val="22"/>
        </w:rPr>
        <w:t>eřejnoprávní smlouv</w:t>
      </w:r>
      <w:r>
        <w:rPr>
          <w:rFonts w:asciiTheme="minorHAnsi" w:hAnsiTheme="minorHAnsi" w:cstheme="minorHAnsi"/>
          <w:sz w:val="22"/>
          <w:szCs w:val="22"/>
        </w:rPr>
        <w:t>y</w:t>
      </w:r>
      <w:r w:rsidR="005931A6" w:rsidRPr="006460A6">
        <w:rPr>
          <w:rFonts w:asciiTheme="minorHAnsi" w:hAnsiTheme="minorHAnsi" w:cstheme="minorHAnsi"/>
          <w:sz w:val="22"/>
          <w:szCs w:val="22"/>
        </w:rPr>
        <w:t xml:space="preserve"> o poskytnutí návratné finanční výpomoci na částečnou úhradu nákladů na stavbu nové budovy úřadu městské části. </w:t>
      </w:r>
    </w:p>
    <w:p w:rsidR="006460A6" w:rsidRDefault="006460A6" w:rsidP="006460A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Žádost o poskytnutí dotace ve výši 7 mil. Kč na rekonstrukci umělé trávy včetně osvětlení sportovního areálu. </w:t>
      </w:r>
    </w:p>
    <w:p w:rsidR="006460A6" w:rsidRDefault="006460A6" w:rsidP="006460A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Žádost o poskytnutí dotace ve výši 5 mil. Kč na provedení parkových úprav včetně rekonstrukce parkových cest a výstavbu volnočasového dětského hřiště v Parku Hrušov.</w:t>
      </w:r>
    </w:p>
    <w:p w:rsidR="006460A6" w:rsidRDefault="006460A6" w:rsidP="006460A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Žádost o poskytnutí 15 mil. Kč na výstavbu komunitního centra.</w:t>
      </w:r>
    </w:p>
    <w:p w:rsidR="006460A6" w:rsidRPr="006460A6" w:rsidRDefault="006460A6" w:rsidP="006460A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Žádost o poskytnutí 10 mil. Kč na rekonstrukci sportovního zařízení – tělocvičny v ul. Granátnická 497/1. </w:t>
      </w:r>
    </w:p>
    <w:p w:rsidR="00E845EC" w:rsidRPr="00DD159D" w:rsidRDefault="00E845EC" w:rsidP="00E845EC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845EC" w:rsidRPr="00883AC6" w:rsidRDefault="00E845EC" w:rsidP="00E845EC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2.1.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Návrh smlouvy o správě nemovitosti a smlouvy o pronájmu nebytových prostor v l. patře objektu čp. 497/1 v ul. Granátnická</w:t>
      </w:r>
    </w:p>
    <w:p w:rsidR="00E845EC" w:rsidRPr="00883AC6" w:rsidRDefault="008349B0" w:rsidP="00E845E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</w:t>
      </w:r>
      <w:r w:rsidR="00EE6B6C">
        <w:rPr>
          <w:rFonts w:asciiTheme="minorHAnsi" w:hAnsiTheme="minorHAnsi" w:cstheme="minorHAnsi"/>
          <w:sz w:val="22"/>
          <w:szCs w:val="22"/>
        </w:rPr>
        <w:t xml:space="preserve">(6,0,0) ZMČ schválilo uzavření </w:t>
      </w:r>
      <w:r w:rsidR="00E845EC">
        <w:rPr>
          <w:rFonts w:asciiTheme="minorHAnsi" w:hAnsiTheme="minorHAnsi" w:cstheme="minorHAnsi"/>
          <w:sz w:val="22"/>
          <w:szCs w:val="22"/>
        </w:rPr>
        <w:t xml:space="preserve">smlouvy o správě nemovitosti a smlouvy o pronájmu nebytových </w:t>
      </w:r>
      <w:proofErr w:type="gramStart"/>
      <w:r w:rsidR="00E845EC">
        <w:rPr>
          <w:rFonts w:asciiTheme="minorHAnsi" w:hAnsiTheme="minorHAnsi" w:cstheme="minorHAnsi"/>
          <w:sz w:val="22"/>
          <w:szCs w:val="22"/>
        </w:rPr>
        <w:t>prostor  v</w:t>
      </w:r>
      <w:proofErr w:type="gramEnd"/>
      <w:r w:rsidR="00E845EC">
        <w:rPr>
          <w:rFonts w:asciiTheme="minorHAnsi" w:hAnsiTheme="minorHAnsi" w:cstheme="minorHAnsi"/>
          <w:sz w:val="22"/>
          <w:szCs w:val="22"/>
        </w:rPr>
        <w:t> 1. patře objektu Granátnická 497/1 s p. Češkem v předloženém znění</w:t>
      </w:r>
      <w:r w:rsidR="00EE6B6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33C7" w:rsidRPr="00125485" w:rsidRDefault="003633C7" w:rsidP="003633C7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125485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760CA5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12548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125485">
        <w:rPr>
          <w:rFonts w:asciiTheme="minorHAnsi" w:hAnsiTheme="minorHAnsi" w:cstheme="minorHAnsi"/>
          <w:b/>
          <w:sz w:val="22"/>
          <w:szCs w:val="22"/>
          <w:u w:val="single"/>
        </w:rPr>
        <w:tab/>
        <w:t>Různé</w:t>
      </w:r>
    </w:p>
    <w:p w:rsidR="00062D39" w:rsidRPr="00125485" w:rsidRDefault="00062D39" w:rsidP="003633C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 projednání žádosti nově vznikajícího spolku Štěrboholští z. s. </w:t>
      </w:r>
      <w:r w:rsidR="00686044">
        <w:rPr>
          <w:rFonts w:asciiTheme="minorHAnsi" w:hAnsiTheme="minorHAnsi" w:cstheme="minorHAnsi"/>
          <w:bCs/>
          <w:sz w:val="22"/>
          <w:szCs w:val="22"/>
        </w:rPr>
        <w:t xml:space="preserve">vydalo ZMČ hlasováním </w:t>
      </w:r>
      <w:r>
        <w:rPr>
          <w:rFonts w:asciiTheme="minorHAnsi" w:hAnsiTheme="minorHAnsi" w:cstheme="minorHAnsi"/>
          <w:bCs/>
          <w:sz w:val="22"/>
          <w:szCs w:val="22"/>
        </w:rPr>
        <w:t>(6,0,0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)  souhlas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s umístěním sídla spolku na adrese K Učilišti 50/13, 102 00  Praha 10 – Štěrboholy. </w:t>
      </w:r>
    </w:p>
    <w:p w:rsidR="003633C7" w:rsidRDefault="003633C7" w:rsidP="003633C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633C7" w:rsidRPr="00125485" w:rsidRDefault="003633C7" w:rsidP="003633C7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125485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125485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12548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125485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:rsidR="003633C7" w:rsidRDefault="00E34962" w:rsidP="003633C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Diskuse se zaměřila na tato témata:</w:t>
      </w:r>
    </w:p>
    <w:p w:rsidR="00E34962" w:rsidRDefault="00E34962" w:rsidP="00E3496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Likvidace staveništní přípojky v ul. Pod Areálem.</w:t>
      </w:r>
    </w:p>
    <w:p w:rsidR="00E34962" w:rsidRDefault="00E34962" w:rsidP="00E3496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Úklid Parku Hrušov, údržba zeleně při ul. Nad Horizontem, jarní úklid městské části ve stejném termínu jako „Ukliďme Česko“ - 4.4.2020.</w:t>
      </w:r>
    </w:p>
    <w:p w:rsidR="00E34962" w:rsidRDefault="00E34962" w:rsidP="00E3496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Informace k plánovanému oddělení MŠ Štěrboholy a následně příprava na rozšíření ZŠ Štěrboholy na II. stupeň.</w:t>
      </w:r>
    </w:p>
    <w:p w:rsidR="00E34962" w:rsidRPr="00E34962" w:rsidRDefault="00083A41" w:rsidP="00E3496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Vzhledem k termínu jarních prázdnin se bude příští zasedání ZMČ konat 4.3.2020. </w:t>
      </w:r>
    </w:p>
    <w:p w:rsidR="003633C7" w:rsidRPr="00125485" w:rsidRDefault="003633C7" w:rsidP="003633C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633C7" w:rsidRPr="00125485" w:rsidRDefault="003633C7" w:rsidP="003633C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25485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125485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12548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125485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>Návrh usnesení přednesla pí Borská. Hlasováním (</w:t>
      </w:r>
      <w:r w:rsidR="00125485">
        <w:rPr>
          <w:rFonts w:asciiTheme="minorHAnsi" w:hAnsiTheme="minorHAnsi" w:cstheme="minorHAnsi"/>
          <w:sz w:val="22"/>
          <w:szCs w:val="22"/>
        </w:rPr>
        <w:t>6</w:t>
      </w:r>
      <w:r w:rsidRPr="00125485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:rsidR="003633C7" w:rsidRPr="00125485" w:rsidRDefault="003633C7" w:rsidP="003633C7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633C7" w:rsidRPr="00125485" w:rsidRDefault="003633C7" w:rsidP="003633C7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25485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125485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12548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125485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:rsidR="003633C7" w:rsidRPr="00125485" w:rsidRDefault="003633C7" w:rsidP="003633C7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Pr="0012548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125485">
        <w:rPr>
          <w:rFonts w:asciiTheme="minorHAnsi" w:hAnsiTheme="minorHAnsi" w:cstheme="minorHAnsi"/>
          <w:sz w:val="22"/>
          <w:szCs w:val="22"/>
        </w:rPr>
        <w:t xml:space="preserve"> konstatoval, že schválený program 1</w:t>
      </w:r>
      <w:r w:rsidR="00125485">
        <w:rPr>
          <w:rFonts w:asciiTheme="minorHAnsi" w:hAnsiTheme="minorHAnsi" w:cstheme="minorHAnsi"/>
          <w:sz w:val="22"/>
          <w:szCs w:val="22"/>
        </w:rPr>
        <w:t>4</w:t>
      </w:r>
      <w:r w:rsidRPr="00125485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125485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125485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>V </w:t>
      </w:r>
      <w:proofErr w:type="gramStart"/>
      <w:r w:rsidRPr="00125485">
        <w:rPr>
          <w:rFonts w:asciiTheme="minorHAnsi" w:hAnsiTheme="minorHAnsi" w:cstheme="minorHAnsi"/>
          <w:sz w:val="22"/>
          <w:szCs w:val="22"/>
        </w:rPr>
        <w:t>19.10  hod</w:t>
      </w:r>
      <w:proofErr w:type="gramEnd"/>
      <w:r w:rsidRPr="00125485">
        <w:rPr>
          <w:rFonts w:asciiTheme="minorHAnsi" w:hAnsiTheme="minorHAnsi" w:cstheme="minorHAnsi"/>
          <w:sz w:val="22"/>
          <w:szCs w:val="22"/>
        </w:rPr>
        <w:t xml:space="preserve"> p. </w:t>
      </w:r>
      <w:proofErr w:type="spellStart"/>
      <w:r w:rsidRPr="0012548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125485">
        <w:rPr>
          <w:rFonts w:asciiTheme="minorHAnsi" w:hAnsiTheme="minorHAnsi" w:cstheme="minorHAnsi"/>
          <w:sz w:val="22"/>
          <w:szCs w:val="22"/>
        </w:rPr>
        <w:t xml:space="preserve">  14. zasedání zastupitelstva ukončil. </w:t>
      </w: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>Ověřovatelé zápisu:</w:t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  <w:t xml:space="preserve">                 Jan </w:t>
      </w:r>
      <w:proofErr w:type="spellStart"/>
      <w:r w:rsidRPr="00125485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  <w:t xml:space="preserve">             Ing. Jan Lapka</w:t>
      </w: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  <w:t xml:space="preserve">           František </w:t>
      </w:r>
      <w:proofErr w:type="spellStart"/>
      <w:r w:rsidRPr="00125485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  <w:t xml:space="preserve">      starosta městské části</w:t>
      </w: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</w:r>
      <w:r w:rsidRPr="00125485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proofErr w:type="gramStart"/>
      <w:r w:rsidRPr="00125485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>Zapsala: J. Vydrářová</w:t>
      </w: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>Datum vyhotovení:  3</w:t>
      </w:r>
      <w:r w:rsidR="00083A41">
        <w:rPr>
          <w:rFonts w:asciiTheme="minorHAnsi" w:hAnsiTheme="minorHAnsi" w:cstheme="minorHAnsi"/>
          <w:sz w:val="22"/>
          <w:szCs w:val="22"/>
        </w:rPr>
        <w:t>0</w:t>
      </w:r>
      <w:r w:rsidRPr="00125485">
        <w:rPr>
          <w:rFonts w:asciiTheme="minorHAnsi" w:hAnsiTheme="minorHAnsi" w:cstheme="minorHAnsi"/>
          <w:sz w:val="22"/>
          <w:szCs w:val="22"/>
        </w:rPr>
        <w:t>.</w:t>
      </w:r>
      <w:r w:rsidR="00083A41">
        <w:rPr>
          <w:rFonts w:asciiTheme="minorHAnsi" w:hAnsiTheme="minorHAnsi" w:cstheme="minorHAnsi"/>
          <w:sz w:val="22"/>
          <w:szCs w:val="22"/>
        </w:rPr>
        <w:t>1</w:t>
      </w:r>
      <w:r w:rsidRPr="00125485">
        <w:rPr>
          <w:rFonts w:asciiTheme="minorHAnsi" w:hAnsiTheme="minorHAnsi" w:cstheme="minorHAnsi"/>
          <w:sz w:val="22"/>
          <w:szCs w:val="22"/>
        </w:rPr>
        <w:t>.2020</w:t>
      </w:r>
    </w:p>
    <w:p w:rsidR="003633C7" w:rsidRPr="00125485" w:rsidRDefault="003633C7" w:rsidP="003633C7">
      <w:pPr>
        <w:jc w:val="both"/>
        <w:rPr>
          <w:rFonts w:asciiTheme="minorHAnsi" w:hAnsiTheme="minorHAnsi" w:cstheme="minorHAnsi"/>
          <w:sz w:val="22"/>
          <w:szCs w:val="22"/>
        </w:rPr>
      </w:pPr>
      <w:r w:rsidRPr="00125485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sectPr w:rsidR="003633C7" w:rsidRPr="00125485" w:rsidSect="00EC0D15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617" w:rsidRDefault="00CD7617">
      <w:r>
        <w:separator/>
      </w:r>
    </w:p>
  </w:endnote>
  <w:endnote w:type="continuationSeparator" w:id="0">
    <w:p w:rsidR="00CD7617" w:rsidRDefault="00CD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6051425"/>
      <w:docPartObj>
        <w:docPartGallery w:val="Page Numbers (Bottom of Page)"/>
        <w:docPartUnique/>
      </w:docPartObj>
    </w:sdtPr>
    <w:sdtEndPr/>
    <w:sdtContent>
      <w:p w:rsidR="00C75AD6" w:rsidRDefault="00062D3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75AD6" w:rsidRDefault="00CD76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617" w:rsidRDefault="00CD7617">
      <w:r>
        <w:separator/>
      </w:r>
    </w:p>
  </w:footnote>
  <w:footnote w:type="continuationSeparator" w:id="0">
    <w:p w:rsidR="00CD7617" w:rsidRDefault="00CD7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1B37"/>
    <w:multiLevelType w:val="hybridMultilevel"/>
    <w:tmpl w:val="9C32C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1162"/>
    <w:multiLevelType w:val="hybridMultilevel"/>
    <w:tmpl w:val="F678EAD4"/>
    <w:lvl w:ilvl="0" w:tplc="B964C7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01693"/>
    <w:multiLevelType w:val="multilevel"/>
    <w:tmpl w:val="8124B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C7"/>
    <w:rsid w:val="00062D39"/>
    <w:rsid w:val="00083A41"/>
    <w:rsid w:val="00125485"/>
    <w:rsid w:val="001829B7"/>
    <w:rsid w:val="00295252"/>
    <w:rsid w:val="003633C7"/>
    <w:rsid w:val="00392CCF"/>
    <w:rsid w:val="005931A6"/>
    <w:rsid w:val="006460A6"/>
    <w:rsid w:val="00686044"/>
    <w:rsid w:val="00760CA5"/>
    <w:rsid w:val="008349B0"/>
    <w:rsid w:val="008B0B3A"/>
    <w:rsid w:val="00C578BF"/>
    <w:rsid w:val="00CD7617"/>
    <w:rsid w:val="00CF073A"/>
    <w:rsid w:val="00E34962"/>
    <w:rsid w:val="00E845EC"/>
    <w:rsid w:val="00E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2424"/>
  <w15:chartTrackingRefBased/>
  <w15:docId w15:val="{EC6A70BD-8A2F-4704-B1A6-C50CF999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633C7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3633C7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363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633C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3633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3C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964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15</cp:revision>
  <cp:lastPrinted>2020-01-30T11:44:00Z</cp:lastPrinted>
  <dcterms:created xsi:type="dcterms:W3CDTF">2020-01-30T07:45:00Z</dcterms:created>
  <dcterms:modified xsi:type="dcterms:W3CDTF">2020-01-30T11:47:00Z</dcterms:modified>
</cp:coreProperties>
</file>